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d2b18ead23f7681086295300f03e8b89878b847"/>
    <w:p>
      <w:pPr>
        <w:pStyle w:val="Heading1"/>
      </w:pPr>
      <w:r>
        <w:rPr>
          <w:b/>
          <w:bCs/>
        </w:rPr>
        <w:t xml:space="preserve">Nation</w:t>
      </w:r>
      <w:r>
        <w:br/>
      </w:r>
      <w:r>
        <w:rPr>
          <w:i/>
          <w:iCs/>
        </w:rPr>
        <w:t xml:space="preserve">Terry Pratchett</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We may declare the succession overseas—even crown the man if necessary—but his presence will be required on English soil within the time period for full</w:t>
      </w:r>
      <w:r>
        <w:rPr>
          <w:b/>
          <w:bCs/>
        </w:rPr>
        <w:t xml:space="preserve"> </w:t>
      </w:r>
      <w:r>
        <w:rPr>
          <w:b/>
          <w:bCs/>
          <w:u w:val="single"/>
        </w:rPr>
        <w:t xml:space="preserve">ratification</w:t>
      </w:r>
      <w:r>
        <w:rPr>
          <w:b/>
          <w:bCs/>
        </w:rPr>
        <w:t xml:space="preserve">.</w:t>
      </w:r>
      <w:r>
        <w:br/>
      </w:r>
      <w:r>
        <w:t xml:space="preserve">    (a) not real</w:t>
      </w:r>
      <w:r>
        <w:br/>
      </w:r>
      <w:r>
        <w:t xml:space="preserve">    (b) formal approval</w:t>
      </w:r>
      <w:r>
        <w:br/>
      </w:r>
      <w:r>
        <w:t xml:space="preserve">    (c) allowing</w:t>
      </w:r>
    </w:p>
    <w:p>
      <w:pPr>
        <w:pStyle w:val="Compact"/>
        <w:numPr>
          <w:ilvl w:val="0"/>
          <w:numId w:val="1001"/>
        </w:numPr>
      </w:pPr>
      <w:r>
        <w:rPr>
          <w:b/>
          <w:bCs/>
        </w:rPr>
        <w:t xml:space="preserve">He knew every hymn in The Antique and Contemporary Hymn Book, and sang his way through them loudly and joyously when he was on watch, which had been one of the reasons for the</w:t>
      </w:r>
      <w:r>
        <w:rPr>
          <w:b/>
          <w:bCs/>
        </w:rPr>
        <w:t xml:space="preserve"> </w:t>
      </w:r>
      <w:r>
        <w:rPr>
          <w:b/>
          <w:bCs/>
          <w:u w:val="single"/>
        </w:rPr>
        <w:t xml:space="preserve">mutiny</w:t>
      </w:r>
      <w:r>
        <w:rPr>
          <w:b/>
          <w:bCs/>
        </w:rPr>
        <w:t xml:space="preserve">.</w:t>
      </w:r>
      <w:r>
        <w:br/>
      </w:r>
      <w:r>
        <w:t xml:space="preserve">    (a) utter obscenities or profanities; or to speak disrespectfully of something considered sacred</w:t>
      </w:r>
      <w:r>
        <w:br/>
      </w:r>
      <w:r>
        <w:t xml:space="preserve">    (b) open rebellion against authority -- especially by seamen or soldiers against their officers</w:t>
      </w:r>
      <w:r>
        <w:br/>
      </w:r>
      <w:r>
        <w:t xml:space="preserve">    (c) a legal order requiring witnesses to appear, or documents related to an appeal be provided</w:t>
      </w:r>
    </w:p>
    <w:p>
      <w:pPr>
        <w:pStyle w:val="Compact"/>
        <w:numPr>
          <w:ilvl w:val="0"/>
          <w:numId w:val="1001"/>
        </w:numPr>
      </w:pPr>
      <w:r>
        <w:rPr>
          <w:b/>
          <w:bCs/>
        </w:rPr>
        <w:t xml:space="preserve">"Oh hear us when we cry to Thee, For those in</w:t>
      </w:r>
      <w:r>
        <w:rPr>
          <w:b/>
          <w:bCs/>
        </w:rPr>
        <w:t xml:space="preserve"> </w:t>
      </w:r>
      <w:r>
        <w:rPr>
          <w:b/>
          <w:bCs/>
          <w:u w:val="single"/>
        </w:rPr>
        <w:t xml:space="preserve">peril</w:t>
      </w:r>
      <w:r>
        <w:rPr>
          <w:b/>
          <w:bCs/>
        </w:rPr>
        <w:t xml:space="preserve"> </w:t>
      </w:r>
      <w:r>
        <w:rPr>
          <w:b/>
          <w:bCs/>
        </w:rPr>
        <w:t xml:space="preserve">on the sea," he finished, and stopped and stared ahead.</w:t>
      </w:r>
      <w:r>
        <w:br/>
      </w:r>
      <w:r>
        <w:t xml:space="preserve">    (a) useful</w:t>
      </w:r>
      <w:r>
        <w:br/>
      </w:r>
      <w:r>
        <w:t xml:space="preserve">    (b) allows</w:t>
      </w:r>
      <w:r>
        <w:br/>
      </w:r>
      <w:r>
        <w:t xml:space="preserve">    (c) danger</w:t>
      </w:r>
    </w:p>
    <w:p>
      <w:pPr>
        <w:pStyle w:val="Compact"/>
        <w:numPr>
          <w:ilvl w:val="0"/>
          <w:numId w:val="1001"/>
        </w:numPr>
      </w:pPr>
      <w:r>
        <w:rPr>
          <w:b/>
          <w:bCs/>
        </w:rPr>
        <w:t xml:space="preserve">At first they were hard to see, tangled as they were with</w:t>
      </w:r>
      <w:r>
        <w:rPr>
          <w:b/>
          <w:bCs/>
        </w:rPr>
        <w:t xml:space="preserve"> </w:t>
      </w:r>
      <w:r>
        <w:rPr>
          <w:b/>
          <w:bCs/>
          <w:u w:val="single"/>
        </w:rPr>
        <w:t xml:space="preserve">debris</w:t>
      </w:r>
      <w:r>
        <w:rPr>
          <w:b/>
          <w:bCs/>
        </w:rPr>
        <w:t xml:space="preserve"> </w:t>
      </w:r>
      <w:r>
        <w:rPr>
          <w:b/>
          <w:bCs/>
        </w:rPr>
        <w:t xml:space="preserve">and as gray as the ashen mud.</w:t>
      </w:r>
      <w:r>
        <w:br/>
      </w:r>
      <w:r>
        <w:t xml:space="preserve">    (a) the act of treating or preparing food in a way that keeps it from spoiling</w:t>
      </w:r>
      <w:r>
        <w:br/>
      </w:r>
      <w:r>
        <w:t xml:space="preserve">    (b) pieces of something that has been destroyed; or trash that is lying around</w:t>
      </w:r>
      <w:r>
        <w:br/>
      </w:r>
      <w:r>
        <w:t xml:space="preserve">    (c) passages food and drink follow between the back of mouths and the stomachs</w:t>
      </w:r>
    </w:p>
    <w:p>
      <w:pPr>
        <w:pStyle w:val="Compact"/>
        <w:numPr>
          <w:ilvl w:val="0"/>
          <w:numId w:val="1001"/>
        </w:numPr>
      </w:pPr>
      <w:r>
        <w:rPr>
          <w:b/>
          <w:bCs/>
        </w:rPr>
        <w:t xml:space="preserve">He closed his eyes and tried to force the</w:t>
      </w:r>
      <w:r>
        <w:rPr>
          <w:b/>
          <w:bCs/>
        </w:rPr>
        <w:t xml:space="preserve"> </w:t>
      </w:r>
      <w:r>
        <w:rPr>
          <w:b/>
          <w:bCs/>
          <w:u w:val="single"/>
        </w:rPr>
        <w:t xml:space="preserve">clamoring</w:t>
      </w:r>
      <w:r>
        <w:rPr>
          <w:b/>
          <w:bCs/>
        </w:rPr>
        <w:t xml:space="preserve"> </w:t>
      </w:r>
      <w:r>
        <w:rPr>
          <w:b/>
          <w:bCs/>
        </w:rPr>
        <w:t xml:space="preserve">memories away, into the dark.</w:t>
      </w:r>
      <w:r>
        <w:br/>
      </w:r>
      <w:r>
        <w:t xml:space="preserve">    (a) walking in an awkward, shuffling way</w:t>
      </w:r>
      <w:r>
        <w:br/>
      </w:r>
      <w:r>
        <w:t xml:space="preserve">    (b) suggesting that someone was involved</w:t>
      </w:r>
      <w:r>
        <w:br/>
      </w:r>
      <w:r>
        <w:t xml:space="preserve">    (c) demanding loudly and/or persistently</w:t>
      </w:r>
    </w:p>
    <w:p>
      <w:pPr>
        <w:pStyle w:val="Compact"/>
        <w:numPr>
          <w:ilvl w:val="0"/>
          <w:numId w:val="1001"/>
        </w:numPr>
      </w:pPr>
      <w:r>
        <w:rPr>
          <w:b/>
          <w:bCs/>
        </w:rPr>
        <w:t xml:space="preserve">A white</w:t>
      </w:r>
      <w:r>
        <w:rPr>
          <w:b/>
          <w:bCs/>
        </w:rPr>
        <w:t xml:space="preserve"> </w:t>
      </w:r>
      <w:r>
        <w:rPr>
          <w:b/>
          <w:bCs/>
          <w:u w:val="single"/>
        </w:rPr>
        <w:t xml:space="preserve">oblong</w:t>
      </w:r>
      <w:r>
        <w:rPr>
          <w:b/>
          <w:bCs/>
        </w:rPr>
        <w:t xml:space="preserve"> </w:t>
      </w:r>
      <w:r>
        <w:rPr>
          <w:b/>
          <w:bCs/>
        </w:rPr>
        <w:t xml:space="preserve">had been wedged in a piece of broken wood, and there were toeless footprints in the sand.</w:t>
      </w:r>
      <w:r>
        <w:br/>
      </w:r>
      <w:r>
        <w:t xml:space="preserve">    (a) soccer:  a foul kick taken from 12 yards in front of the goal and defended only by the goalkeeper who cannot advance beyond the goal line until the shot is taken</w:t>
      </w:r>
      <w:r>
        <w:br/>
      </w:r>
      <w:r>
        <w:t xml:space="preserve">    (b) an elongated shape (having more length than width) -- typically of a stretched circle that is longer than an oval, but occasionally used to describe a rectangle</w:t>
      </w:r>
      <w:r>
        <w:br/>
      </w:r>
      <w:r>
        <w:t xml:space="preserve">    (c) a workplace where people do scientific or medical research, or produce drugs or chemicals (also used figuratively)  OR  (as an adjective) related to such a place</w:t>
      </w:r>
    </w:p>
    <w:p>
      <w:pPr>
        <w:pStyle w:val="Compact"/>
        <w:numPr>
          <w:ilvl w:val="0"/>
          <w:numId w:val="1001"/>
        </w:numPr>
      </w:pPr>
      <w:r>
        <w:rPr>
          <w:b/>
          <w:bCs/>
        </w:rPr>
        <w:t xml:space="preserve">They would be elegant and</w:t>
      </w:r>
      <w:r>
        <w:rPr>
          <w:b/>
          <w:bCs/>
        </w:rPr>
        <w:t xml:space="preserve"> </w:t>
      </w:r>
      <w:r>
        <w:rPr>
          <w:b/>
          <w:bCs/>
          <w:u w:val="single"/>
        </w:rPr>
        <w:t xml:space="preserve">tactful</w:t>
      </w:r>
      <w:r>
        <w:rPr>
          <w:b/>
          <w:bCs/>
        </w:rPr>
        <w:t xml:space="preserve">.</w:t>
      </w:r>
      <w:r>
        <w:br/>
      </w:r>
      <w:r>
        <w:t xml:space="preserve">    (a) rude or unfriendly because of using too few words or moving too quickly</w:t>
      </w:r>
      <w:r>
        <w:br/>
      </w:r>
      <w:r>
        <w:t xml:space="preserve">    (b) relating to classical music plays in which most of the dialogue is sung</w:t>
      </w:r>
      <w:r>
        <w:br/>
      </w:r>
      <w:r>
        <w:t xml:space="preserve">    (c) to say or handle things in a way that makes others feel good about them</w:t>
      </w:r>
    </w:p>
    <w:p>
      <w:pPr>
        <w:pStyle w:val="Compact"/>
        <w:numPr>
          <w:ilvl w:val="0"/>
          <w:numId w:val="1001"/>
        </w:numPr>
      </w:pPr>
      <w:r>
        <w:rPr>
          <w:b/>
          <w:bCs/>
          <w:u w:val="single"/>
        </w:rPr>
        <w:t xml:space="preserve">Nevertheless</w:t>
      </w:r>
      <w:r>
        <w:rPr>
          <w:b/>
          <w:bCs/>
        </w:rPr>
        <w:t xml:space="preserve">, I forbid—</w:t>
      </w:r>
      <w:r>
        <w:br/>
      </w:r>
      <w:r>
        <w:t xml:space="preserve">    (a) in keeping with or in agreement with what was just stated</w:t>
      </w:r>
      <w:r>
        <w:br/>
      </w:r>
      <w:r>
        <w:t xml:space="preserve">    (b) despite that (used to connect contrasting ideas)</w:t>
      </w:r>
      <w:r>
        <w:br/>
      </w:r>
      <w:r>
        <w:t xml:space="preserve">    (c) therefore (for that reason)</w:t>
      </w:r>
    </w:p>
    <w:p>
      <w:pPr>
        <w:pStyle w:val="Compact"/>
        <w:numPr>
          <w:ilvl w:val="0"/>
          <w:numId w:val="1001"/>
        </w:numPr>
      </w:pPr>
      <w:r>
        <w:rPr>
          <w:b/>
          <w:bCs/>
        </w:rPr>
        <w:t xml:space="preserve">It would have been so easy to heed the</w:t>
      </w:r>
      <w:r>
        <w:rPr>
          <w:b/>
          <w:bCs/>
        </w:rPr>
        <w:t xml:space="preserve"> </w:t>
      </w:r>
      <w:r>
        <w:rPr>
          <w:b/>
          <w:bCs/>
          <w:u w:val="single"/>
        </w:rPr>
        <w:t xml:space="preserve">wily</w:t>
      </w:r>
      <w:r>
        <w:rPr>
          <w:b/>
          <w:bCs/>
        </w:rPr>
        <w:t xml:space="preserve"> </w:t>
      </w:r>
      <w:r>
        <w:rPr>
          <w:b/>
          <w:bCs/>
        </w:rPr>
        <w:t xml:space="preserve">words of Locaha and sink into the blackness, but that would have drowned her, too.</w:t>
      </w:r>
      <w:r>
        <w:br/>
      </w:r>
      <w:r>
        <w:t xml:space="preserve">    (a) steady</w:t>
      </w:r>
      <w:r>
        <w:br/>
      </w:r>
      <w:r>
        <w:t xml:space="preserve">    (b) sloped</w:t>
      </w:r>
      <w:r>
        <w:br/>
      </w:r>
      <w:r>
        <w:t xml:space="preserve">    (c) clever</w:t>
      </w:r>
    </w:p>
    <w:p>
      <w:pPr>
        <w:pStyle w:val="Compact"/>
        <w:numPr>
          <w:ilvl w:val="0"/>
          <w:numId w:val="1001"/>
        </w:numPr>
      </w:pPr>
      <w:r>
        <w:rPr>
          <w:b/>
          <w:bCs/>
        </w:rPr>
        <w:t xml:space="preserve">My mother made me a little shepherdess outfit, and I looked so sweet it would make you sick, and the</w:t>
      </w:r>
      <w:r>
        <w:rPr>
          <w:b/>
          <w:bCs/>
        </w:rPr>
        <w:t xml:space="preserve"> </w:t>
      </w:r>
      <w:r>
        <w:rPr>
          <w:b/>
          <w:bCs/>
          <w:u w:val="single"/>
        </w:rPr>
        <w:t xml:space="preserve">wretched</w:t>
      </w:r>
      <w:r>
        <w:rPr>
          <w:b/>
          <w:bCs/>
        </w:rPr>
        <w:t xml:space="preserve"> </w:t>
      </w:r>
      <w:r>
        <w:rPr>
          <w:b/>
          <w:bCs/>
        </w:rPr>
        <w:t xml:space="preserve">creature used to take every opportunity to butt me in the—to butt me.</w:t>
      </w:r>
      <w:r>
        <w:br/>
      </w:r>
      <w:r>
        <w:t xml:space="preserve">    (a) not easily identified</w:t>
      </w:r>
      <w:r>
        <w:br/>
      </w:r>
      <w:r>
        <w:t xml:space="preserve">    (b) miserable or very bad</w:t>
      </w:r>
      <w:r>
        <w:br/>
      </w:r>
      <w:r>
        <w:t xml:space="preserve">    (c) exactness or accuracy</w:t>
      </w:r>
    </w:p>
    <w:p>
      <w:pPr>
        <w:pStyle w:val="Compact"/>
        <w:numPr>
          <w:ilvl w:val="0"/>
          <w:numId w:val="1001"/>
        </w:numPr>
      </w:pPr>
      <w:r>
        <w:rPr>
          <w:b/>
          <w:bCs/>
        </w:rPr>
        <w:t xml:space="preserve">Perhaps they see a use for your sorrowful</w:t>
      </w:r>
      <w:r>
        <w:rPr>
          <w:b/>
          <w:bCs/>
        </w:rPr>
        <w:t xml:space="preserve"> </w:t>
      </w:r>
      <w:r>
        <w:rPr>
          <w:b/>
          <w:bCs/>
          <w:u w:val="single"/>
        </w:rPr>
        <w:t xml:space="preserve">blasphemy</w:t>
      </w:r>
      <w:r>
        <w:rPr>
          <w:b/>
          <w:bCs/>
        </w:rPr>
        <w:t xml:space="preserve">.</w:t>
      </w:r>
      <w:r>
        <w:br/>
      </w:r>
      <w:r>
        <w:t xml:space="preserve">    (a) found a condition or substance to be present</w:t>
      </w:r>
      <w:r>
        <w:br/>
      </w:r>
      <w:r>
        <w:t xml:space="preserve">    (b) disrespectful of something considered sacred</w:t>
      </w:r>
      <w:r>
        <w:br/>
      </w:r>
      <w:r>
        <w:t xml:space="preserve">    (c) Nazi organization for children aged 10 to 18</w:t>
      </w:r>
    </w:p>
    <w:p>
      <w:pPr>
        <w:pStyle w:val="Compact"/>
        <w:numPr>
          <w:ilvl w:val="0"/>
          <w:numId w:val="1001"/>
        </w:numPr>
      </w:pPr>
      <w:r>
        <w:rPr>
          <w:b/>
          <w:bCs/>
        </w:rPr>
        <w:t xml:space="preserve">It was all so...</w:t>
      </w:r>
      <w:r>
        <w:rPr>
          <w:b/>
          <w:bCs/>
          <w:u w:val="single"/>
        </w:rPr>
        <w:t xml:space="preserve">arrogant</w:t>
      </w:r>
      <w:r>
        <w:rPr>
          <w:b/>
          <w:bCs/>
        </w:rPr>
        <w:t xml:space="preserve">.</w:t>
      </w:r>
      <w:r>
        <w:br/>
      </w:r>
      <w:r>
        <w:t xml:space="preserve">    (a) without a tendency to be full of thought</w:t>
      </w:r>
      <w:r>
        <w:br/>
      </w:r>
      <w:r>
        <w:t xml:space="preserve">    (b) lacking a tendency to be full of thought</w:t>
      </w:r>
      <w:r>
        <w:br/>
      </w:r>
      <w:r>
        <w:t xml:space="preserve">    (c) having an excessive sense of superiority</w:t>
      </w:r>
    </w:p>
    <w:p>
      <w:pPr>
        <w:pStyle w:val="Compact"/>
        <w:numPr>
          <w:ilvl w:val="0"/>
          <w:numId w:val="1001"/>
        </w:numPr>
      </w:pPr>
      <w:r>
        <w:rPr>
          <w:b/>
          <w:bCs/>
        </w:rPr>
        <w:t xml:space="preserve">But they'll catch fish to put on the stones, and</w:t>
      </w:r>
      <w:r>
        <w:rPr>
          <w:b/>
          <w:bCs/>
        </w:rPr>
        <w:t xml:space="preserve"> </w:t>
      </w:r>
      <w:r>
        <w:rPr>
          <w:b/>
          <w:bCs/>
          <w:u w:val="single"/>
        </w:rPr>
        <w:t xml:space="preserve">cower</w:t>
      </w:r>
      <w:r>
        <w:rPr>
          <w:b/>
          <w:bCs/>
        </w:rPr>
        <w:t xml:space="preserve">!</w:t>
      </w:r>
      <w:r>
        <w:br/>
      </w:r>
      <w:r>
        <w:t xml:space="preserve">    (a) recognize the value or importance of; and/or to be grateful for</w:t>
      </w:r>
      <w:r>
        <w:br/>
      </w:r>
      <w:r>
        <w:t xml:space="preserve">    (b) show fear by positioning the body as though afraid of being hit</w:t>
      </w:r>
      <w:r>
        <w:br/>
      </w:r>
      <w:r>
        <w:t xml:space="preserve">    (c) a pardon; or the time period during which the pardon is offered</w:t>
      </w:r>
    </w:p>
    <w:p>
      <w:pPr>
        <w:pStyle w:val="Compact"/>
        <w:numPr>
          <w:ilvl w:val="0"/>
          <w:numId w:val="1001"/>
        </w:numPr>
      </w:pPr>
      <w:r>
        <w:rPr>
          <w:b/>
          <w:bCs/>
        </w:rPr>
        <w:t xml:space="preserve">"Are you a</w:t>
      </w:r>
      <w:r>
        <w:rPr>
          <w:b/>
          <w:bCs/>
        </w:rPr>
        <w:t xml:space="preserve"> </w:t>
      </w:r>
      <w:r>
        <w:rPr>
          <w:b/>
          <w:bCs/>
          <w:u w:val="single"/>
        </w:rPr>
        <w:t xml:space="preserve">heathen</w:t>
      </w:r>
      <w:r>
        <w:rPr>
          <w:b/>
          <w:bCs/>
        </w:rPr>
        <w:t xml:space="preserve"> </w:t>
      </w:r>
      <w:r>
        <w:rPr>
          <w:b/>
          <w:bCs/>
        </w:rPr>
        <w:t xml:space="preserve">god of some sort?" she asked.</w:t>
      </w:r>
      <w:r>
        <w:br/>
      </w:r>
      <w:r>
        <w:t xml:space="preserve">    (a) the state of not being relevant (not related to the subject being considered, or not important enough to want to consider)</w:t>
      </w:r>
      <w:r>
        <w:br/>
      </w:r>
      <w:r>
        <w:t xml:space="preserve">    (b) the ability and tendency to determine what should be done and to start doing it without instruction; or to start something</w:t>
      </w:r>
      <w:r>
        <w:br/>
      </w:r>
      <w:r>
        <w:t xml:space="preserve">    (c) someone who is not civilized or not moral  OR  an offensive term for a person who does not believe in a preferred religion</w:t>
      </w:r>
    </w:p>
    <w:p>
      <w:pPr>
        <w:pStyle w:val="Compact"/>
        <w:numPr>
          <w:ilvl w:val="0"/>
          <w:numId w:val="1001"/>
        </w:numPr>
      </w:pPr>
      <w:r>
        <w:rPr>
          <w:b/>
          <w:bCs/>
        </w:rPr>
        <w:t xml:space="preserve">You</w:t>
      </w:r>
      <w:r>
        <w:rPr>
          <w:b/>
          <w:bCs/>
        </w:rPr>
        <w:t xml:space="preserve"> </w:t>
      </w:r>
      <w:r>
        <w:rPr>
          <w:b/>
          <w:bCs/>
          <w:u w:val="single"/>
        </w:rPr>
        <w:t xml:space="preserve">scorned</w:t>
      </w:r>
      <w:r>
        <w:rPr>
          <w:b/>
          <w:bCs/>
        </w:rPr>
        <w:t xml:space="preserve"> </w:t>
      </w:r>
      <w:r>
        <w:rPr>
          <w:b/>
          <w:bCs/>
        </w:rPr>
        <w:t xml:space="preserve">them and spurned them, but the faster you ran from them, the closer you came to them.</w:t>
      </w:r>
      <w:r>
        <w:br/>
      </w:r>
      <w:r>
        <w:t xml:space="preserve">    (a) quoted (to make a point)</w:t>
      </w:r>
      <w:r>
        <w:br/>
      </w:r>
      <w:r>
        <w:t xml:space="preserve">    (b) disrespected or rejected</w:t>
      </w:r>
      <w:r>
        <w:br/>
      </w:r>
      <w:r>
        <w:t xml:space="preserve">    (c) mirrored back (an image)</w:t>
      </w:r>
    </w:p>
    <w:p>
      <w:pPr>
        <w:pStyle w:val="Compact"/>
        <w:numPr>
          <w:ilvl w:val="0"/>
          <w:numId w:val="1001"/>
        </w:numPr>
      </w:pPr>
      <w:r>
        <w:rPr>
          <w:b/>
          <w:bCs/>
        </w:rPr>
        <w:t xml:space="preserve">"But the ghost girl is already</w:t>
      </w:r>
      <w:r>
        <w:rPr>
          <w:b/>
          <w:bCs/>
        </w:rPr>
        <w:t xml:space="preserve"> </w:t>
      </w:r>
      <w:r>
        <w:rPr>
          <w:b/>
          <w:bCs/>
          <w:u w:val="single"/>
        </w:rPr>
        <w:t xml:space="preserve">banished</w:t>
      </w:r>
      <w:r>
        <w:rPr>
          <w:b/>
          <w:bCs/>
        </w:rPr>
        <w:t xml:space="preserve">," Mau pointed out.</w:t>
      </w:r>
      <w:r>
        <w:br/>
      </w:r>
      <w:r>
        <w:t xml:space="preserve">    (a) expelled or gotten rid of</w:t>
      </w:r>
      <w:r>
        <w:br/>
      </w:r>
      <w:r>
        <w:t xml:space="preserve">    (b) thought -- possibly aloud</w:t>
      </w:r>
      <w:r>
        <w:br/>
      </w:r>
      <w:r>
        <w:t xml:space="preserve">    (c) was abundant or plentiful</w:t>
      </w:r>
    </w:p>
    <w:p>
      <w:pPr>
        <w:pStyle w:val="Compact"/>
        <w:numPr>
          <w:ilvl w:val="0"/>
          <w:numId w:val="1001"/>
        </w:numPr>
      </w:pPr>
      <w:r>
        <w:rPr>
          <w:b/>
          <w:bCs/>
        </w:rPr>
        <w:t xml:space="preserve">But Cookie said that in his opinion Roberts knew all about Cox and had been filled with missionary</w:t>
      </w:r>
      <w:r>
        <w:rPr>
          <w:b/>
          <w:bCs/>
        </w:rPr>
        <w:t xml:space="preserve"> </w:t>
      </w:r>
      <w:r>
        <w:rPr>
          <w:b/>
          <w:bCs/>
          <w:u w:val="single"/>
        </w:rPr>
        <w:t xml:space="preserve">zeal</w:t>
      </w:r>
      <w:r>
        <w:rPr>
          <w:b/>
          <w:bCs/>
        </w:rPr>
        <w:t xml:space="preserve"> </w:t>
      </w:r>
      <w:r>
        <w:rPr>
          <w:b/>
          <w:bCs/>
        </w:rPr>
        <w:t xml:space="preserve">at the chance to save such a big ripe sinner from the Pit of Damnation.</w:t>
      </w:r>
      <w:r>
        <w:br/>
      </w:r>
      <w:r>
        <w:t xml:space="preserve">    (a) made by taking on as one's own</w:t>
      </w:r>
      <w:r>
        <w:br/>
      </w:r>
      <w:r>
        <w:t xml:space="preserve">    (b) active interest and enthusiasm</w:t>
      </w:r>
      <w:r>
        <w:br/>
      </w:r>
      <w:r>
        <w:t xml:space="preserve">    (c) relating to the chest (thorax)</w:t>
      </w:r>
    </w:p>
    <w:p>
      <w:pPr>
        <w:pStyle w:val="Compact"/>
        <w:numPr>
          <w:ilvl w:val="0"/>
          <w:numId w:val="1001"/>
        </w:numPr>
      </w:pPr>
      <w:r>
        <w:rPr>
          <w:b/>
          <w:bCs/>
        </w:rPr>
        <w:t xml:space="preserve">"And someone, please, to teach us</w:t>
      </w:r>
      <w:r>
        <w:rPr>
          <w:b/>
          <w:bCs/>
        </w:rPr>
        <w:t xml:space="preserve"> </w:t>
      </w:r>
      <w:r>
        <w:rPr>
          <w:b/>
          <w:bCs/>
          <w:u w:val="single"/>
        </w:rPr>
        <w:t xml:space="preserve">doctrine</w:t>
      </w:r>
      <w:r>
        <w:rPr>
          <w:b/>
          <w:bCs/>
        </w:rPr>
        <w:t xml:space="preserve">," Mau added.</w:t>
      </w:r>
      <w:r>
        <w:br/>
      </w:r>
      <w:r>
        <w:t xml:space="preserve">    (a) an economic system where most decisions are made through voluntary buying and selling</w:t>
      </w:r>
      <w:r>
        <w:br/>
      </w:r>
      <w:r>
        <w:t xml:space="preserve">    (b) a substance that stimulates the production of antibodies to protect against a disease</w:t>
      </w:r>
      <w:r>
        <w:br/>
      </w:r>
      <w:r>
        <w:t xml:space="preserve">    (c) a belief (or system of beliefs or principles) accepted as authoritative by some group</w:t>
      </w:r>
    </w:p>
    <w:p>
      <w:pPr>
        <w:pStyle w:val="Compact"/>
        <w:numPr>
          <w:ilvl w:val="0"/>
          <w:numId w:val="1001"/>
        </w:numPr>
      </w:pPr>
      <w:r>
        <w:rPr>
          <w:b/>
          <w:bCs/>
        </w:rPr>
        <w:t xml:space="preserve">An interesting little fact is that my father</w:t>
      </w:r>
      <w:r>
        <w:rPr>
          <w:b/>
          <w:bCs/>
        </w:rPr>
        <w:t xml:space="preserve"> </w:t>
      </w:r>
      <w:r>
        <w:rPr>
          <w:b/>
          <w:bCs/>
          <w:u w:val="single"/>
        </w:rPr>
        <w:t xml:space="preserve">accompanied</w:t>
      </w:r>
      <w:r>
        <w:rPr>
          <w:b/>
          <w:bCs/>
        </w:rPr>
        <w:t xml:space="preserve"> </w:t>
      </w:r>
      <w:r>
        <w:rPr>
          <w:b/>
          <w:bCs/>
        </w:rPr>
        <w:t xml:space="preserve">him on the drum, and the effect was considered…unusual.</w:t>
      </w:r>
      <w:r>
        <w:br/>
      </w:r>
      <w:r>
        <w:t xml:space="preserve">    (a) performed with</w:t>
      </w:r>
      <w:r>
        <w:br/>
      </w:r>
      <w:r>
        <w:t xml:space="preserve">    (b) not controlled</w:t>
      </w:r>
      <w:r>
        <w:br/>
      </w:r>
      <w:r>
        <w:t xml:space="preserve">    (c) began fighting</w:t>
      </w:r>
    </w:p>
    <w:p>
      <w:pPr>
        <w:pStyle w:val="Compact"/>
        <w:numPr>
          <w:ilvl w:val="0"/>
          <w:numId w:val="1001"/>
        </w:numPr>
      </w:pPr>
      <w:r>
        <w:rPr>
          <w:b/>
          <w:bCs/>
        </w:rPr>
        <w:t xml:space="preserve">I myself was privileged to</w:t>
      </w:r>
      <w:r>
        <w:rPr>
          <w:b/>
          <w:bCs/>
        </w:rPr>
        <w:t xml:space="preserve"> </w:t>
      </w:r>
      <w:r>
        <w:rPr>
          <w:b/>
          <w:bCs/>
          <w:u w:val="single"/>
        </w:rPr>
        <w:t xml:space="preserve">accompany</w:t>
      </w:r>
      <w:r>
        <w:rPr>
          <w:b/>
          <w:bCs/>
        </w:rPr>
        <w:t xml:space="preserve"> </w:t>
      </w:r>
      <w:r>
        <w:rPr>
          <w:b/>
          <w:bCs/>
        </w:rPr>
        <w:t xml:space="preserve">Sir Patrick Moore and Professor Richard Feynman when they were up here together.</w:t>
      </w:r>
      <w:r>
        <w:br/>
      </w:r>
      <w:r>
        <w:t xml:space="preserve">    (a) differ; or change</w:t>
      </w:r>
      <w:r>
        <w:br/>
      </w:r>
      <w:r>
        <w:t xml:space="preserve">    (b) influence opinion</w:t>
      </w:r>
      <w:r>
        <w:br/>
      </w:r>
      <w:r>
        <w:t xml:space="preserve">    (c) join (travel with)</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2026-05-20T12:28:33Z</dcterms:created>
  <dcterms:modified xsi:type="dcterms:W3CDTF">2026-05-20T12:28:33Z</dcterms:modified>
</cp:coreProperties>
</file>

<file path=docProps/custom.xml><?xml version="1.0" encoding="utf-8"?>
<Properties xmlns="http://schemas.openxmlformats.org/officeDocument/2006/custom-properties" xmlns:vt="http://schemas.openxmlformats.org/officeDocument/2006/docPropsVTypes"/>
</file>