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7b4d32fa889c874a1167377160d3610503f527c"/>
    <w:p>
      <w:pPr>
        <w:pStyle w:val="Heading1"/>
      </w:pPr>
      <w:r>
        <w:rPr>
          <w:b/>
          <w:bCs/>
        </w:rPr>
        <w:t xml:space="preserve">An Abundance of Katherines</w:t>
      </w:r>
      <w:r>
        <w:br/>
      </w:r>
      <w:r>
        <w:rPr>
          <w:i/>
          <w:iCs/>
        </w:rPr>
        <w:t xml:space="preserve">John Green</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Colin Singleton's type was not physical but</w:t>
      </w:r>
      <w:r>
        <w:rPr>
          <w:b/>
          <w:bCs/>
        </w:rPr>
        <w:t xml:space="preserve"> </w:t>
      </w:r>
      <w:r>
        <w:rPr>
          <w:b/>
          <w:bCs/>
          <w:u w:val="single"/>
        </w:rPr>
        <w:t xml:space="preserve">linguistic</w:t>
      </w:r>
      <w:r>
        <w:rPr>
          <w:b/>
          <w:bCs/>
        </w:rPr>
        <w:t xml:space="preserve">; he liked Katherines.</w:t>
      </w:r>
      <w:r>
        <w:br/>
      </w:r>
      <w:r>
        <w:t xml:space="preserve">    (a) not done on purpose</w:t>
      </w:r>
      <w:r>
        <w:br/>
      </w:r>
      <w:r>
        <w:t xml:space="preserve">    (b) not straightforward</w:t>
      </w:r>
      <w:r>
        <w:br/>
      </w:r>
      <w:r>
        <w:t xml:space="preserve">    (c) related to language</w:t>
      </w:r>
    </w:p>
    <w:p>
      <w:pPr>
        <w:pStyle w:val="Compact"/>
        <w:numPr>
          <w:ilvl w:val="0"/>
          <w:numId w:val="1001"/>
        </w:numPr>
      </w:pPr>
      <w:r>
        <w:rPr>
          <w:b/>
          <w:bCs/>
        </w:rPr>
        <w:t xml:space="preserve">The majority of people are lumped somewhere in the middle;</w:t>
      </w:r>
      <w:r>
        <w:rPr>
          <w:b/>
          <w:bCs/>
        </w:rPr>
        <w:t xml:space="preserve"> </w:t>
      </w:r>
      <w:r>
        <w:rPr>
          <w:b/>
          <w:bCs/>
          <w:u w:val="single"/>
        </w:rPr>
        <w:t xml:space="preserve">i.e.</w:t>
      </w:r>
      <w:r>
        <w:rPr>
          <w:b/>
          <w:bCs/>
        </w:rPr>
        <w:t xml:space="preserve">, they're either slight Dumpees or slight Dumpers.</w:t>
      </w:r>
      <w:r>
        <w:br/>
      </w:r>
      <w:r>
        <w:t xml:space="preserve">    (a) an expression used to intensify denial of an idea</w:t>
      </w:r>
      <w:r>
        <w:br/>
      </w:r>
      <w:r>
        <w:t xml:space="preserve">    (b) that is to say</w:t>
      </w:r>
      <w:r>
        <w:br/>
      </w:r>
      <w:r>
        <w:t xml:space="preserve">    (c) for example</w:t>
      </w:r>
    </w:p>
    <w:p>
      <w:pPr>
        <w:pStyle w:val="Compact"/>
        <w:numPr>
          <w:ilvl w:val="0"/>
          <w:numId w:val="1001"/>
        </w:numPr>
      </w:pPr>
      <w:r>
        <w:rPr>
          <w:b/>
          <w:bCs/>
        </w:rPr>
        <w:t xml:space="preserve">"Imagine a situation" was a game she'd invented where Colin found the anagrams and then Katherine imagined an</w:t>
      </w:r>
      <w:r>
        <w:rPr>
          <w:b/>
          <w:bCs/>
        </w:rPr>
        <w:t xml:space="preserve"> </w:t>
      </w:r>
      <w:r>
        <w:rPr>
          <w:b/>
          <w:bCs/>
          <w:u w:val="single"/>
        </w:rPr>
        <w:t xml:space="preserve">anagrammatic</w:t>
      </w:r>
      <w:r>
        <w:rPr>
          <w:b/>
          <w:bCs/>
        </w:rPr>
        <w:t xml:space="preserve"> </w:t>
      </w:r>
      <w:r>
        <w:rPr>
          <w:b/>
          <w:bCs/>
        </w:rPr>
        <w:t xml:space="preserve">situation.</w:t>
      </w:r>
      <w:r>
        <w:br/>
      </w:r>
      <w:r>
        <w:t xml:space="preserve">    (a) having the characteristic of or relating to bouncing back light/heat/sound...</w:t>
      </w:r>
      <w:r>
        <w:br/>
      </w:r>
      <w:r>
        <w:t xml:space="preserve">    (b) suffering from too few red blood cells</w:t>
      </w:r>
      <w:r>
        <w:br/>
      </w:r>
      <w:r>
        <w:br/>
      </w:r>
      <w:r>
        <w:t xml:space="preserve">or (less commonly):  lacking vitality</w:t>
      </w:r>
      <w:r>
        <w:br/>
      </w:r>
      <w:r>
        <w:t xml:space="preserve">    (c) a word or phrase spelled by rearranging the letters of another word or phrase</w:t>
      </w:r>
    </w:p>
    <w:p>
      <w:pPr>
        <w:pStyle w:val="Compact"/>
        <w:numPr>
          <w:ilvl w:val="0"/>
          <w:numId w:val="1001"/>
        </w:numPr>
      </w:pPr>
      <w:r>
        <w:rPr>
          <w:b/>
          <w:bCs/>
        </w:rPr>
        <w:t xml:space="preserve">He sketched: Where x = time, and y = happiness, y = 0 beginning of relationship and breakup. y</w:t>
      </w:r>
      <w:r>
        <w:rPr>
          <w:b/>
          <w:bCs/>
        </w:rPr>
        <w:t xml:space="preserve"> </w:t>
      </w:r>
      <w:r>
        <w:rPr>
          <w:b/>
          <w:bCs/>
          <w:u w:val="single"/>
        </w:rPr>
        <w:t xml:space="preserve">negative</w:t>
      </w:r>
      <w:r>
        <w:rPr>
          <w:b/>
          <w:bCs/>
        </w:rPr>
        <w:t xml:space="preserve"> </w:t>
      </w:r>
      <w:r>
        <w:rPr>
          <w:b/>
          <w:bCs/>
        </w:rPr>
        <w:t xml:space="preserve">= breakup by m. and y positive = breakup by f: my relationship with K-19.</w:t>
      </w:r>
      <w:r>
        <w:br/>
      </w:r>
      <w:r>
        <w:t xml:space="preserve">    (a) with a value less than zero</w:t>
      </w:r>
      <w:r>
        <w:br/>
      </w:r>
      <w:r>
        <w:t xml:space="preserve">    (b) begin fighting</w:t>
      </w:r>
      <w:r>
        <w:br/>
      </w:r>
      <w:r>
        <w:t xml:space="preserve">    (c) tell (a story)</w:t>
      </w:r>
    </w:p>
    <w:p>
      <w:pPr>
        <w:pStyle w:val="Compact"/>
        <w:numPr>
          <w:ilvl w:val="0"/>
          <w:numId w:val="1001"/>
        </w:numPr>
      </w:pPr>
      <w:r>
        <w:rPr>
          <w:b/>
          <w:bCs/>
        </w:rPr>
        <w:t xml:space="preserve">…both the water and the rocks ended up worse off in the bargain, and then when she dumped me in the same coffee shop where we'd met three months before, she said she was the water and I was the rocks and we were just going to keep going at each other till there was nothing left of either of us—and when I pointed out that, really, water doesn't suffer any</w:t>
      </w:r>
      <w:r>
        <w:rPr>
          <w:b/>
          <w:bCs/>
        </w:rPr>
        <w:t xml:space="preserve"> </w:t>
      </w:r>
      <w:r>
        <w:rPr>
          <w:b/>
          <w:bCs/>
          <w:u w:val="single"/>
        </w:rPr>
        <w:t xml:space="preserve">negative</w:t>
      </w:r>
      <w:r>
        <w:rPr>
          <w:b/>
          <w:bCs/>
        </w:rPr>
        <w:t xml:space="preserve"> </w:t>
      </w:r>
      <w:r>
        <w:rPr>
          <w:b/>
          <w:bCs/>
        </w:rPr>
        <w:t xml:space="preserve">effects whatsoever from slowly eroding the rocks on the lakeshore, she allowed as to how that was true but dumped me anyway.</w:t>
      </w:r>
      <w:r>
        <w:br/>
      </w:r>
      <w:r>
        <w:t xml:space="preserve">    (a) tell (a story)</w:t>
      </w:r>
      <w:r>
        <w:br/>
      </w:r>
      <w:r>
        <w:t xml:space="preserve">    (b) bad or harmful</w:t>
      </w:r>
      <w:r>
        <w:br/>
      </w:r>
      <w:r>
        <w:t xml:space="preserve">    (c) begin fighting</w:t>
      </w:r>
    </w:p>
    <w:p>
      <w:pPr>
        <w:pStyle w:val="Compact"/>
        <w:numPr>
          <w:ilvl w:val="0"/>
          <w:numId w:val="1001"/>
        </w:numPr>
      </w:pPr>
      <w:r>
        <w:rPr>
          <w:b/>
          <w:bCs/>
        </w:rPr>
        <w:t xml:space="preserve">He sketched: Where x = time, and y = happiness, y = 0 beginning of relationship and breakup, y negative = breakup by m, and y</w:t>
      </w:r>
      <w:r>
        <w:rPr>
          <w:b/>
          <w:bCs/>
        </w:rPr>
        <w:t xml:space="preserve"> </w:t>
      </w:r>
      <w:r>
        <w:rPr>
          <w:b/>
          <w:bCs/>
          <w:u w:val="single"/>
        </w:rPr>
        <w:t xml:space="preserve">positive</w:t>
      </w:r>
      <w:r>
        <w:rPr>
          <w:b/>
          <w:bCs/>
        </w:rPr>
        <w:t xml:space="preserve"> </w:t>
      </w:r>
      <w:r>
        <w:rPr>
          <w:b/>
          <w:bCs/>
        </w:rPr>
        <w:t xml:space="preserve">= breakup by f: my relationship with K-19.</w:t>
      </w:r>
      <w:r>
        <w:br/>
      </w:r>
      <w:r>
        <w:t xml:space="preserve">    (a) not demonstrating</w:t>
      </w:r>
      <w:r>
        <w:br/>
      </w:r>
      <w:r>
        <w:t xml:space="preserve">    (b) not finding fault</w:t>
      </w:r>
      <w:r>
        <w:br/>
      </w:r>
      <w:r>
        <w:t xml:space="preserve">    (c) greater than zero</w:t>
      </w:r>
    </w:p>
    <w:p>
      <w:pPr>
        <w:pStyle w:val="Compact"/>
        <w:numPr>
          <w:ilvl w:val="0"/>
          <w:numId w:val="1001"/>
        </w:numPr>
      </w:pPr>
      <w:r>
        <w:rPr>
          <w:b/>
          <w:bCs/>
        </w:rPr>
        <w:t xml:space="preserve">Although the signs seemed</w:t>
      </w:r>
      <w:r>
        <w:rPr>
          <w:b/>
          <w:bCs/>
        </w:rPr>
        <w:t xml:space="preserve"> </w:t>
      </w:r>
      <w:r>
        <w:rPr>
          <w:b/>
          <w:bCs/>
          <w:u w:val="single"/>
        </w:rPr>
        <w:t xml:space="preserve">positive</w:t>
      </w:r>
      <w:r>
        <w:rPr>
          <w:b/>
          <w:bCs/>
        </w:rPr>
        <w:t xml:space="preserve">, he couldn't bring himself to ask her if she wanted to date him, and he certainly couldn't just lean in and kiss her.</w:t>
      </w:r>
      <w:r>
        <w:br/>
      </w:r>
      <w:r>
        <w:t xml:space="preserve">    (a) impossible to find</w:t>
      </w:r>
      <w:r>
        <w:br/>
      </w:r>
      <w:r>
        <w:t xml:space="preserve">    (b) good</w:t>
      </w:r>
      <w:r>
        <w:br/>
      </w:r>
      <w:r>
        <w:t xml:space="preserve">    (c) not representative</w:t>
      </w:r>
    </w:p>
    <w:p>
      <w:pPr>
        <w:pStyle w:val="Compact"/>
        <w:numPr>
          <w:ilvl w:val="0"/>
          <w:numId w:val="1001"/>
        </w:numPr>
      </w:pPr>
      <w:r>
        <w:rPr>
          <w:b/>
          <w:bCs/>
        </w:rPr>
        <w:t xml:space="preserve">Colin and Hassan followed her to a six-foot-tall</w:t>
      </w:r>
      <w:r>
        <w:rPr>
          <w:b/>
          <w:bCs/>
        </w:rPr>
        <w:t xml:space="preserve"> </w:t>
      </w:r>
      <w:r>
        <w:rPr>
          <w:b/>
          <w:bCs/>
          <w:u w:val="single"/>
        </w:rPr>
        <w:t xml:space="preserve">obelisk</w:t>
      </w:r>
      <w:r>
        <w:rPr>
          <w:b/>
          <w:bCs/>
        </w:rPr>
        <w:t xml:space="preserve">—a kind of miniature Washington Monument—before which la' a plethora of not-new pink silk roses.</w:t>
      </w:r>
      <w:r>
        <w:br/>
      </w:r>
      <w:r>
        <w:t xml:space="preserve">    (a) a type of vocal music that originated in African-American churches in the United States</w:t>
      </w:r>
      <w:r>
        <w:br/>
      </w:r>
      <w:r>
        <w:t xml:space="preserve">    (b) a stone pillar with a pyramidal top erected as a monument to remember a person or event</w:t>
      </w:r>
      <w:r>
        <w:br/>
      </w:r>
      <w:r>
        <w:t xml:space="preserve">    (c) related to the smallest part of any material that cannot be broken up by chemical means</w:t>
      </w:r>
    </w:p>
    <w:p>
      <w:pPr>
        <w:pStyle w:val="Compact"/>
        <w:numPr>
          <w:ilvl w:val="0"/>
          <w:numId w:val="1001"/>
        </w:numPr>
      </w:pPr>
      <w:r>
        <w:rPr>
          <w:b/>
          <w:bCs/>
        </w:rPr>
        <w:t xml:space="preserve">The dollar rose by a</w:t>
      </w:r>
      <w:r>
        <w:rPr>
          <w:b/>
          <w:bCs/>
        </w:rPr>
        <w:t xml:space="preserve"> </w:t>
      </w:r>
      <w:r>
        <w:rPr>
          <w:b/>
          <w:bCs/>
          <w:u w:val="single"/>
        </w:rPr>
        <w:t xml:space="preserve">factor</w:t>
      </w:r>
      <w:r>
        <w:rPr>
          <w:b/>
          <w:bCs/>
        </w:rPr>
        <w:t xml:space="preserve"> </w:t>
      </w:r>
      <w:r>
        <w:rPr>
          <w:b/>
          <w:bCs/>
        </w:rPr>
        <w:t xml:space="preserve">of more than ten between 1920 and now, so that's more than thirty-five thousand dollars in today's dollars.</w:t>
      </w:r>
      <w:r>
        <w:br/>
      </w:r>
      <w:r>
        <w:t xml:space="preserve">    (a) job, reservation, booking, or activity</w:t>
      </w:r>
      <w:r>
        <w:br/>
      </w:r>
      <w:r>
        <w:t xml:space="preserve">    (b) thing that affects a result or outcome</w:t>
      </w:r>
      <w:r>
        <w:br/>
      </w:r>
      <w:r>
        <w:t xml:space="preserve">    (c) something that is made or manufactured</w:t>
      </w:r>
    </w:p>
    <w:p>
      <w:pPr>
        <w:pStyle w:val="Compact"/>
        <w:numPr>
          <w:ilvl w:val="0"/>
          <w:numId w:val="1001"/>
        </w:numPr>
      </w:pPr>
      <w:r>
        <w:rPr>
          <w:b/>
          <w:bCs/>
        </w:rPr>
        <w:t xml:space="preserve">He had waited so long for his breakthrough,</w:t>
      </w:r>
      <w:r>
        <w:rPr>
          <w:b/>
          <w:bCs/>
        </w:rPr>
        <w:t xml:space="preserve"> </w:t>
      </w:r>
      <w:r>
        <w:rPr>
          <w:b/>
          <w:bCs/>
          <w:u w:val="single"/>
        </w:rPr>
        <w:t xml:space="preserve">despaired</w:t>
      </w:r>
      <w:r>
        <w:rPr>
          <w:b/>
          <w:bCs/>
        </w:rPr>
        <w:t xml:space="preserve"> </w:t>
      </w:r>
      <w:r>
        <w:rPr>
          <w:b/>
          <w:bCs/>
        </w:rPr>
        <w:t xml:space="preserve">so many times, and he just wanted to be alone for a little while with a pencil and some paper and a calculator and no talking.</w:t>
      </w:r>
      <w:r>
        <w:br/>
      </w:r>
      <w:r>
        <w:t xml:space="preserve">    (a) lost hope</w:t>
      </w:r>
      <w:r>
        <w:br/>
      </w:r>
      <w:r>
        <w:t xml:space="preserve">    (b) stuck out</w:t>
      </w:r>
      <w:r>
        <w:br/>
      </w:r>
      <w:r>
        <w:t xml:space="preserve">    (c) disagreed</w:t>
      </w:r>
    </w:p>
    <w:p>
      <w:pPr>
        <w:pStyle w:val="Compact"/>
        <w:numPr>
          <w:ilvl w:val="0"/>
          <w:numId w:val="1001"/>
        </w:numPr>
      </w:pPr>
      <w:r>
        <w:rPr>
          <w:b/>
          <w:bCs/>
        </w:rPr>
        <w:t xml:space="preserve">Each time, he'd cycle through feelings of anger, regret, longing, hope,</w:t>
      </w:r>
      <w:r>
        <w:rPr>
          <w:b/>
          <w:bCs/>
        </w:rPr>
        <w:t xml:space="preserve"> </w:t>
      </w:r>
      <w:r>
        <w:rPr>
          <w:b/>
          <w:bCs/>
          <w:u w:val="single"/>
        </w:rPr>
        <w:t xml:space="preserve">despair</w:t>
      </w:r>
      <w:r>
        <w:rPr>
          <w:b/>
          <w:bCs/>
        </w:rPr>
        <w:t xml:space="preserve">, longing, anger, regret.</w:t>
      </w:r>
      <w:r>
        <w:br/>
      </w:r>
      <w:r>
        <w:t xml:space="preserve">    (a) a feeling of hopelessness</w:t>
      </w:r>
      <w:r>
        <w:br/>
      </w:r>
      <w:r>
        <w:t xml:space="preserve">    (b) not creating disagreement or struggle</w:t>
      </w:r>
      <w:r>
        <w:br/>
      </w:r>
      <w:r>
        <w:t xml:space="preserve">    (c) adjusts a lens to make an image clear</w:t>
      </w:r>
    </w:p>
    <w:p>
      <w:pPr>
        <w:pStyle w:val="Compact"/>
        <w:numPr>
          <w:ilvl w:val="0"/>
          <w:numId w:val="1001"/>
        </w:numPr>
      </w:pPr>
      <w:r>
        <w:rPr>
          <w:b/>
          <w:bCs/>
        </w:rPr>
        <w:t xml:space="preserve">Colin sat down, pulled from his pocket his broken #2 pencil and</w:t>
      </w:r>
      <w:r>
        <w:rPr>
          <w:b/>
          <w:bCs/>
        </w:rPr>
        <w:t xml:space="preserve"> </w:t>
      </w:r>
      <w:r>
        <w:rPr>
          <w:b/>
          <w:bCs/>
          <w:u w:val="single"/>
        </w:rPr>
        <w:t xml:space="preserve">omnipresent</w:t>
      </w:r>
      <w:r>
        <w:rPr>
          <w:b/>
          <w:bCs/>
        </w:rPr>
        <w:t xml:space="preserve"> </w:t>
      </w:r>
      <w:r>
        <w:rPr>
          <w:b/>
          <w:bCs/>
        </w:rPr>
        <w:t xml:space="preserve">notebook, and began to scribble.</w:t>
      </w:r>
      <w:r>
        <w:br/>
      </w:r>
      <w:r>
        <w:t xml:space="preserve">    (a) able to qualify for regular payments that permit having an income without working</w:t>
      </w:r>
      <w:r>
        <w:br/>
      </w:r>
      <w:r>
        <w:t xml:space="preserve">    (b) widespread (seemingly everywhere)</w:t>
      </w:r>
      <w:r>
        <w:br/>
      </w:r>
      <w:r>
        <w:br/>
      </w:r>
      <w:r>
        <w:t xml:space="preserve">or:</w:t>
      </w:r>
      <w:r>
        <w:br/>
      </w:r>
      <w:r>
        <w:br/>
      </w:r>
      <w:r>
        <w:t xml:space="preserve">of God:  being present everywhere at once</w:t>
      </w:r>
      <w:r>
        <w:br/>
      </w:r>
      <w:r>
        <w:t xml:space="preserve">    (c) not having the characteristic of or relating to bouncing back light/heat/sound...</w:t>
      </w:r>
    </w:p>
    <w:p>
      <w:pPr>
        <w:pStyle w:val="Compact"/>
        <w:numPr>
          <w:ilvl w:val="0"/>
          <w:numId w:val="1001"/>
        </w:numPr>
      </w:pPr>
      <w:r>
        <w:rPr>
          <w:b/>
          <w:bCs/>
        </w:rPr>
        <w:t xml:space="preserve">Fat kid</w:t>
      </w:r>
      <w:r>
        <w:rPr>
          <w:b/>
          <w:bCs/>
        </w:rPr>
        <w:t xml:space="preserve"> </w:t>
      </w:r>
      <w:r>
        <w:rPr>
          <w:b/>
          <w:bCs/>
          <w:u w:val="single"/>
        </w:rPr>
        <w:t xml:space="preserve">asthma</w:t>
      </w:r>
      <w:r>
        <w:rPr>
          <w:b/>
          <w:bCs/>
        </w:rPr>
        <w:t xml:space="preserve"> </w:t>
      </w:r>
      <w:r>
        <w:rPr>
          <w:b/>
          <w:bCs/>
        </w:rPr>
        <w:t xml:space="preserve">attack.</w:t>
      </w:r>
      <w:r>
        <w:br/>
      </w:r>
      <w:r>
        <w:t xml:space="preserve">    (a) the green substance in plants that absorbs light energy and converts it to chemical energy through photosynthesis</w:t>
      </w:r>
      <w:r>
        <w:br/>
      </w:r>
      <w:r>
        <w:t xml:space="preserve">    (b) a common lung disorder characterized by wheezing, shortness of breath, chest tightness, and sometimes coughing</w:t>
      </w:r>
      <w:r>
        <w:br/>
      </w:r>
      <w:r>
        <w:t xml:space="preserve">    (c) windpipe (the air tube that conveys inhaled air to the lungs from just under the larynx or</w:t>
      </w:r>
      <w:r>
        <w:t xml:space="preserve"> </w:t>
      </w:r>
      <w:r>
        <w:rPr>
          <w:i/>
          <w:iCs/>
        </w:rPr>
        <w:t xml:space="preserve">voice box</w:t>
      </w:r>
      <w:r>
        <w:t xml:space="preserve">)</w:t>
      </w:r>
    </w:p>
    <w:p>
      <w:pPr>
        <w:pStyle w:val="Compact"/>
        <w:numPr>
          <w:ilvl w:val="0"/>
          <w:numId w:val="1001"/>
        </w:numPr>
      </w:pPr>
      <w:r>
        <w:rPr>
          <w:b/>
          <w:bCs/>
        </w:rPr>
        <w:t xml:space="preserve">The thing about getting dumped generally, and getting dumped by Katherines in particular, was how utterly</w:t>
      </w:r>
      <w:r>
        <w:rPr>
          <w:b/>
          <w:bCs/>
        </w:rPr>
        <w:t xml:space="preserve"> </w:t>
      </w:r>
      <w:r>
        <w:rPr>
          <w:b/>
          <w:bCs/>
          <w:u w:val="single"/>
        </w:rPr>
        <w:t xml:space="preserve">monotonous</w:t>
      </w:r>
      <w:r>
        <w:rPr>
          <w:b/>
          <w:bCs/>
        </w:rPr>
        <w:t xml:space="preserve"> </w:t>
      </w:r>
      <w:r>
        <w:rPr>
          <w:b/>
          <w:bCs/>
        </w:rPr>
        <w:t xml:space="preserve">it was.</w:t>
      </w:r>
      <w:r>
        <w:br/>
      </w:r>
      <w:r>
        <w:t xml:space="preserve">    (a) lacking in variety and/or boring</w:t>
      </w:r>
      <w:r>
        <w:br/>
      </w:r>
      <w:r>
        <w:t xml:space="preserve">    (b) increasingly more frightening and/or dangerous</w:t>
      </w:r>
      <w:r>
        <w:br/>
      </w:r>
      <w:r>
        <w:t xml:space="preserve">    (c) interesting and/or stimulating</w:t>
      </w:r>
    </w:p>
    <w:p>
      <w:pPr>
        <w:pStyle w:val="Compact"/>
        <w:numPr>
          <w:ilvl w:val="0"/>
          <w:numId w:val="1001"/>
        </w:numPr>
      </w:pPr>
      <w:r>
        <w:rPr>
          <w:b/>
          <w:bCs/>
        </w:rPr>
        <w:t xml:space="preserve">He'd never technically seen it, but he'd seen her enter the living room from this</w:t>
      </w:r>
      <w:r>
        <w:rPr>
          <w:b/>
          <w:bCs/>
        </w:rPr>
        <w:t xml:space="preserve"> </w:t>
      </w:r>
      <w:r>
        <w:rPr>
          <w:b/>
          <w:bCs/>
          <w:u w:val="single"/>
        </w:rPr>
        <w:t xml:space="preserve">approximate</w:t>
      </w:r>
      <w:r>
        <w:rPr>
          <w:b/>
          <w:bCs/>
        </w:rPr>
        <w:t xml:space="preserve"> </w:t>
      </w:r>
      <w:r>
        <w:rPr>
          <w:b/>
          <w:bCs/>
        </w:rPr>
        <w:t xml:space="preserve">side of the house.</w:t>
      </w:r>
      <w:r>
        <w:br/>
      </w:r>
      <w:r>
        <w:t xml:space="preserve">    (a) almost, but not exact</w:t>
      </w:r>
      <w:r>
        <w:br/>
      </w:r>
      <w:r>
        <w:t xml:space="preserve">    (b) express strong regret</w:t>
      </w:r>
      <w:r>
        <w:br/>
      </w:r>
      <w:r>
        <w:t xml:space="preserve">    (c) a large group of fish</w:t>
      </w:r>
    </w:p>
    <w:p>
      <w:pPr>
        <w:pStyle w:val="Compact"/>
        <w:numPr>
          <w:ilvl w:val="0"/>
          <w:numId w:val="1001"/>
        </w:numPr>
      </w:pPr>
      <w:r>
        <w:rPr>
          <w:b/>
          <w:bCs/>
        </w:rPr>
        <w:t xml:space="preserve">Lindsey was seated in a plush armchair beneath a giant wall-length bulletin board, on which she'd thumbtacked pictures of herself and Katrina, herself and TOC, herself in</w:t>
      </w:r>
      <w:r>
        <w:rPr>
          <w:b/>
          <w:bCs/>
        </w:rPr>
        <w:t xml:space="preserve"> </w:t>
      </w:r>
      <w:r>
        <w:rPr>
          <w:b/>
          <w:bCs/>
          <w:u w:val="single"/>
        </w:rPr>
        <w:t xml:space="preserve">camouflage</w:t>
      </w:r>
      <w:r>
        <w:rPr>
          <w:b/>
          <w:bCs/>
        </w:rPr>
        <w:t xml:space="preserve">.</w:t>
      </w:r>
      <w:r>
        <w:br/>
      </w:r>
      <w:r>
        <w:t xml:space="preserve">    (a) the act of hiding something by making it blend in with its surroundings; or hiding the truth; or something that hides or deceives</w:t>
      </w:r>
      <w:r>
        <w:br/>
      </w:r>
      <w:r>
        <w:t xml:space="preserve">    (b) present something to treat as true in order to advance a discussion or to further investigation even though it might not be true</w:t>
      </w:r>
      <w:r>
        <w:br/>
      </w:r>
      <w:r>
        <w:t xml:space="preserve">    (c) to expression feelings or thoughts enthusiastically  OR  to squirt or give off (typically under pressure such as blood or leaking gas)</w:t>
      </w:r>
    </w:p>
    <w:p>
      <w:pPr>
        <w:pStyle w:val="Compact"/>
        <w:numPr>
          <w:ilvl w:val="0"/>
          <w:numId w:val="1001"/>
        </w:numPr>
      </w:pPr>
      <w:r>
        <w:rPr>
          <w:b/>
          <w:bCs/>
        </w:rPr>
        <w:t xml:space="preserve">He started creating fractions within the</w:t>
      </w:r>
      <w:r>
        <w:rPr>
          <w:b/>
          <w:bCs/>
        </w:rPr>
        <w:t xml:space="preserve"> </w:t>
      </w:r>
      <w:r>
        <w:rPr>
          <w:b/>
          <w:bCs/>
          <w:u w:val="single"/>
        </w:rPr>
        <w:t xml:space="preserve">variables</w:t>
      </w:r>
      <w:r>
        <w:rPr>
          <w:b/>
          <w:bCs/>
        </w:rPr>
        <w:t xml:space="preserve"> </w:t>
      </w:r>
      <w:r>
        <w:rPr>
          <w:b/>
          <w:bCs/>
        </w:rPr>
        <w:t xml:space="preserve">so that they'd be easier to work with in a graph.</w:t>
      </w:r>
      <w:r>
        <w:br/>
      </w:r>
      <w:r>
        <w:t xml:space="preserve">    (a) calculating or judging too low</w:t>
      </w:r>
      <w:r>
        <w:br/>
      </w:r>
      <w:r>
        <w:t xml:space="preserve">    (b) someone who disturbs or annoys</w:t>
      </w:r>
      <w:r>
        <w:br/>
      </w:r>
      <w:r>
        <w:t xml:space="preserve">    (c) things that are able to change</w:t>
      </w:r>
    </w:p>
    <w:p>
      <w:pPr>
        <w:pStyle w:val="Compact"/>
        <w:numPr>
          <w:ilvl w:val="0"/>
          <w:numId w:val="1001"/>
        </w:numPr>
      </w:pPr>
      <w:r>
        <w:rPr>
          <w:b/>
          <w:bCs/>
        </w:rPr>
        <w:t xml:space="preserve">And yet he could not fix what he came to call the III</w:t>
      </w:r>
      <w:r>
        <w:rPr>
          <w:b/>
          <w:bCs/>
        </w:rPr>
        <w:t xml:space="preserve"> </w:t>
      </w:r>
      <w:r>
        <w:rPr>
          <w:b/>
          <w:bCs/>
          <w:u w:val="single"/>
        </w:rPr>
        <w:t xml:space="preserve">Anomaly</w:t>
      </w:r>
      <w:r>
        <w:rPr>
          <w:b/>
          <w:bCs/>
        </w:rPr>
        <w:t xml:space="preserve">.</w:t>
      </w:r>
      <w:r>
        <w:br/>
      </w:r>
      <w:r>
        <w:t xml:space="preserve">    (a) in a manner that moves back and forth, or is unsure or weak</w:t>
      </w:r>
      <w:r>
        <w:br/>
      </w:r>
      <w:r>
        <w:t xml:space="preserve">    (b) with energetic effort (in a difficult and demanding manner)</w:t>
      </w:r>
      <w:r>
        <w:br/>
      </w:r>
      <w:r>
        <w:t xml:space="preserve">    (c) something outside of the range of what is normally expected</w:t>
      </w:r>
    </w:p>
    <w:p>
      <w:pPr>
        <w:pStyle w:val="Compact"/>
        <w:numPr>
          <w:ilvl w:val="0"/>
          <w:numId w:val="1001"/>
        </w:numPr>
      </w:pPr>
      <w:r>
        <w:rPr>
          <w:b/>
          <w:bCs/>
        </w:rPr>
        <w:t xml:space="preserve">And you aren't</w:t>
      </w:r>
      <w:r>
        <w:rPr>
          <w:b/>
          <w:bCs/>
        </w:rPr>
        <w:t xml:space="preserve"> </w:t>
      </w:r>
      <w:r>
        <w:rPr>
          <w:b/>
          <w:bCs/>
          <w:u w:val="single"/>
        </w:rPr>
        <w:t xml:space="preserve">chameleoning</w:t>
      </w:r>
      <w:r>
        <w:rPr>
          <w:b/>
          <w:bCs/>
        </w:rPr>
        <w:t xml:space="preserve"> </w:t>
      </w:r>
      <w:r>
        <w:rPr>
          <w:b/>
          <w:bCs/>
        </w:rPr>
        <w:t xml:space="preserve">in front of me.</w:t>
      </w:r>
      <w:r>
        <w:br/>
      </w:r>
      <w:r>
        <w:t xml:space="preserve">    (a) a person who changes opinions, behavior, or appearance depending upon the circumstances</w:t>
      </w:r>
      <w:r>
        <w:br/>
      </w:r>
      <w:r>
        <w:br/>
      </w:r>
      <w:r>
        <w:t xml:space="preserve">or:</w:t>
      </w:r>
      <w:r>
        <w:br/>
      </w:r>
      <w:r>
        <w:br/>
      </w:r>
      <w:r>
        <w:t xml:space="preserve">a kind of lizard that changes its colors to match the colors around it</w:t>
      </w:r>
      <w:r>
        <w:br/>
      </w:r>
      <w:r>
        <w:t xml:space="preserve">    (b) a counterculture that first became prevalent in the early 1960's in San Francisco -- associated with long hair, illegal drugs, casual sex, and opposition to violence.</w:t>
      </w:r>
      <w:r>
        <w:br/>
      </w:r>
      <w:r>
        <w:t xml:space="preserve">    (c) an American school of the 1950s that imitated the techniques of commercial art (as the soup cans of Andy Warhol) and the styles of popular culture and the mass media</w:t>
      </w:r>
    </w:p>
    <w:p>
      <w:pPr>
        <w:pStyle w:val="Compact"/>
        <w:numPr>
          <w:ilvl w:val="0"/>
          <w:numId w:val="1001"/>
        </w:numPr>
      </w:pPr>
      <w:r>
        <w:rPr>
          <w:b/>
          <w:bCs/>
        </w:rPr>
        <w:t xml:space="preserve">An</w:t>
      </w:r>
      <w:r>
        <w:rPr>
          <w:b/>
          <w:bCs/>
        </w:rPr>
        <w:t xml:space="preserve"> </w:t>
      </w:r>
      <w:r>
        <w:rPr>
          <w:b/>
          <w:bCs/>
          <w:u w:val="single"/>
        </w:rPr>
        <w:t xml:space="preserve">infinitesimal</w:t>
      </w:r>
      <w:r>
        <w:rPr>
          <w:b/>
          <w:bCs/>
        </w:rPr>
        <w:t xml:space="preserve"> </w:t>
      </w:r>
      <w:r>
        <w:rPr>
          <w:b/>
          <w:bCs/>
        </w:rPr>
        <w:t xml:space="preserve">change.</w:t>
      </w:r>
      <w:r>
        <w:br/>
      </w:r>
      <w:r>
        <w:t xml:space="preserve">    (a) indicating approval or agreement</w:t>
      </w:r>
      <w:r>
        <w:br/>
      </w:r>
      <w:r>
        <w:t xml:space="preserve">    (b) the condition of being different</w:t>
      </w:r>
      <w:r>
        <w:br/>
      </w:r>
      <w:r>
        <w:t xml:space="preserve">    (c) very tiny; or immeasurably small</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2026-05-20T14:30:05Z</dcterms:created>
  <dcterms:modified xsi:type="dcterms:W3CDTF">2026-05-20T14:30:05Z</dcterms:modified>
</cp:coreProperties>
</file>

<file path=docProps/custom.xml><?xml version="1.0" encoding="utf-8"?>
<Properties xmlns="http://schemas.openxmlformats.org/officeDocument/2006/custom-properties" xmlns:vt="http://schemas.openxmlformats.org/officeDocument/2006/docPropsVTypes"/>
</file>